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CA0" w:rsidRDefault="00802817" w:rsidP="00802817">
      <w:pPr>
        <w:jc w:val="center"/>
        <w:rPr>
          <w:b/>
          <w:sz w:val="36"/>
        </w:rPr>
      </w:pPr>
      <w:r w:rsidRPr="00802817">
        <w:rPr>
          <w:rFonts w:hint="eastAsia"/>
          <w:b/>
          <w:sz w:val="36"/>
        </w:rPr>
        <w:t>学员培训考核标准</w:t>
      </w:r>
    </w:p>
    <w:p w:rsidR="00802817" w:rsidRDefault="00802817" w:rsidP="00802817">
      <w:pPr>
        <w:jc w:val="center"/>
        <w:rPr>
          <w:rFonts w:hint="eastAsia"/>
          <w:b/>
          <w:sz w:val="36"/>
        </w:rPr>
      </w:pPr>
    </w:p>
    <w:p w:rsidR="00802817" w:rsidRPr="006C7388" w:rsidRDefault="00802817" w:rsidP="00802817">
      <w:pPr>
        <w:pStyle w:val="a5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b/>
          <w:sz w:val="24"/>
          <w:szCs w:val="28"/>
        </w:rPr>
      </w:pPr>
      <w:r w:rsidRPr="006C7388">
        <w:rPr>
          <w:rFonts w:asciiTheme="minorEastAsia" w:hAnsiTheme="minorEastAsia" w:hint="eastAsia"/>
          <w:b/>
          <w:sz w:val="24"/>
          <w:szCs w:val="28"/>
        </w:rPr>
        <w:t>本考核标准适用与在A2与B2场区实施的培训课程。</w:t>
      </w:r>
    </w:p>
    <w:p w:rsidR="00802817" w:rsidRPr="006C7388" w:rsidRDefault="00802817" w:rsidP="00802817">
      <w:pPr>
        <w:pStyle w:val="a5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b/>
          <w:sz w:val="24"/>
          <w:szCs w:val="28"/>
        </w:rPr>
      </w:pPr>
      <w:r w:rsidRPr="006C7388">
        <w:rPr>
          <w:rFonts w:asciiTheme="minorEastAsia" w:hAnsiTheme="minorEastAsia"/>
          <w:b/>
          <w:sz w:val="24"/>
          <w:szCs w:val="28"/>
        </w:rPr>
        <w:t>培训考核</w:t>
      </w:r>
      <w:r w:rsidR="006C7388" w:rsidRPr="006C7388">
        <w:rPr>
          <w:rFonts w:asciiTheme="minorEastAsia" w:hAnsiTheme="minorEastAsia"/>
          <w:b/>
          <w:sz w:val="24"/>
          <w:szCs w:val="28"/>
        </w:rPr>
        <w:t>内容</w:t>
      </w:r>
      <w:r w:rsidRPr="006C7388">
        <w:rPr>
          <w:rFonts w:asciiTheme="minorEastAsia" w:hAnsiTheme="minorEastAsia"/>
          <w:b/>
          <w:sz w:val="24"/>
          <w:szCs w:val="28"/>
        </w:rPr>
        <w:t>：</w:t>
      </w:r>
    </w:p>
    <w:p w:rsidR="00802817" w:rsidRPr="00802817" w:rsidRDefault="00802817" w:rsidP="00802817">
      <w:pPr>
        <w:spacing w:line="360" w:lineRule="auto"/>
        <w:rPr>
          <w:rFonts w:asciiTheme="minorEastAsia" w:hAnsiTheme="minorEastAsia"/>
          <w:sz w:val="24"/>
          <w:szCs w:val="28"/>
        </w:rPr>
      </w:pPr>
      <w:r w:rsidRPr="00802817">
        <w:rPr>
          <w:rFonts w:asciiTheme="minorEastAsia" w:hAnsiTheme="minorEastAsia" w:hint="eastAsia"/>
          <w:sz w:val="24"/>
          <w:szCs w:val="28"/>
        </w:rPr>
        <w:t>1）培训证明记录。</w:t>
      </w:r>
    </w:p>
    <w:p w:rsidR="00802817" w:rsidRPr="00802817" w:rsidRDefault="00802817" w:rsidP="00802817">
      <w:pPr>
        <w:spacing w:line="360" w:lineRule="auto"/>
        <w:ind w:left="360"/>
        <w:rPr>
          <w:rFonts w:asciiTheme="minorEastAsia" w:hAnsiTheme="minorEastAsia"/>
          <w:sz w:val="24"/>
          <w:szCs w:val="28"/>
        </w:rPr>
      </w:pPr>
      <w:r w:rsidRPr="00802817">
        <w:rPr>
          <w:rFonts w:asciiTheme="minorEastAsia" w:hAnsiTheme="minorEastAsia"/>
          <w:sz w:val="24"/>
          <w:szCs w:val="28"/>
        </w:rPr>
        <w:t>主要是学员记录每天</w:t>
      </w:r>
      <w:r w:rsidRPr="00802817">
        <w:rPr>
          <w:rFonts w:asciiTheme="minorEastAsia" w:hAnsiTheme="minorEastAsia" w:hint="eastAsia"/>
          <w:sz w:val="24"/>
          <w:szCs w:val="28"/>
        </w:rPr>
        <w:t>完成的工作、课程、指导内容。学员记录完整方能参加最终评价。中德合作班级学员，所有课程的培训证明完备方能参加毕业考试。</w:t>
      </w:r>
    </w:p>
    <w:p w:rsidR="00802817" w:rsidRPr="00802817" w:rsidRDefault="00802817" w:rsidP="00802817">
      <w:pPr>
        <w:spacing w:line="360" w:lineRule="auto"/>
        <w:rPr>
          <w:rFonts w:asciiTheme="minorEastAsia" w:hAnsiTheme="minorEastAsia"/>
          <w:sz w:val="24"/>
          <w:szCs w:val="28"/>
        </w:rPr>
      </w:pPr>
      <w:r w:rsidRPr="00802817">
        <w:rPr>
          <w:rFonts w:asciiTheme="minorEastAsia" w:hAnsiTheme="minorEastAsia" w:hint="eastAsia"/>
          <w:sz w:val="24"/>
          <w:szCs w:val="28"/>
        </w:rPr>
        <w:t>2）过程评价</w:t>
      </w:r>
    </w:p>
    <w:p w:rsidR="00802817" w:rsidRPr="00802817" w:rsidRDefault="00802817" w:rsidP="00802817">
      <w:pPr>
        <w:spacing w:line="360" w:lineRule="auto"/>
        <w:rPr>
          <w:rFonts w:asciiTheme="minorEastAsia" w:hAnsiTheme="minorEastAsia"/>
          <w:sz w:val="24"/>
          <w:szCs w:val="28"/>
        </w:rPr>
      </w:pPr>
      <w:r w:rsidRPr="00802817">
        <w:rPr>
          <w:rFonts w:asciiTheme="minorEastAsia" w:hAnsiTheme="minorEastAsia" w:hint="eastAsia"/>
          <w:sz w:val="24"/>
          <w:szCs w:val="28"/>
        </w:rPr>
        <w:t xml:space="preserve">  过程评价分为两类。</w:t>
      </w:r>
    </w:p>
    <w:p w:rsidR="00802817" w:rsidRPr="00802817" w:rsidRDefault="00802817" w:rsidP="00802817">
      <w:pPr>
        <w:pStyle w:val="a5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  <w:sz w:val="24"/>
          <w:szCs w:val="28"/>
        </w:rPr>
      </w:pPr>
      <w:r w:rsidRPr="00802817">
        <w:rPr>
          <w:rFonts w:asciiTheme="minorEastAsia" w:hAnsiTheme="minorEastAsia"/>
          <w:sz w:val="24"/>
          <w:szCs w:val="28"/>
        </w:rPr>
        <w:t>日常行为评价。</w:t>
      </w:r>
    </w:p>
    <w:p w:rsidR="00802817" w:rsidRPr="00802817" w:rsidRDefault="00802817" w:rsidP="00802817">
      <w:pPr>
        <w:pStyle w:val="a5"/>
        <w:spacing w:line="360" w:lineRule="auto"/>
        <w:ind w:left="720" w:firstLineChars="0" w:firstLine="0"/>
        <w:rPr>
          <w:rFonts w:asciiTheme="minorEastAsia" w:hAnsiTheme="minorEastAsia"/>
          <w:sz w:val="24"/>
          <w:szCs w:val="28"/>
        </w:rPr>
      </w:pPr>
      <w:r w:rsidRPr="00802817">
        <w:rPr>
          <w:rFonts w:asciiTheme="minorEastAsia" w:hAnsiTheme="minorEastAsia"/>
          <w:sz w:val="24"/>
          <w:szCs w:val="28"/>
        </w:rPr>
        <w:t>主要是依据</w:t>
      </w:r>
      <w:r w:rsidRPr="00802817">
        <w:rPr>
          <w:rFonts w:asciiTheme="minorEastAsia" w:hAnsiTheme="minorEastAsia" w:hint="eastAsia"/>
          <w:sz w:val="24"/>
          <w:szCs w:val="28"/>
        </w:rPr>
        <w:t>《中德培训中心内部警告条例》与《中德培训中心规章制度》，</w:t>
      </w:r>
      <w:r w:rsidRPr="00802817">
        <w:rPr>
          <w:rFonts w:asciiTheme="minorEastAsia" w:hAnsiTheme="minorEastAsia"/>
          <w:sz w:val="24"/>
          <w:szCs w:val="28"/>
        </w:rPr>
        <w:t>对学员的日常行为进行评价。</w:t>
      </w:r>
    </w:p>
    <w:p w:rsidR="00802817" w:rsidRPr="00802817" w:rsidRDefault="00802817" w:rsidP="00802817">
      <w:pPr>
        <w:spacing w:line="360" w:lineRule="auto"/>
        <w:rPr>
          <w:rFonts w:asciiTheme="minorEastAsia" w:hAnsiTheme="minorEastAsia" w:hint="eastAsia"/>
          <w:sz w:val="24"/>
          <w:szCs w:val="28"/>
        </w:rPr>
      </w:pPr>
      <w:r w:rsidRPr="00802817">
        <w:rPr>
          <w:rFonts w:asciiTheme="minorEastAsia" w:hAnsiTheme="minorEastAsia"/>
          <w:sz w:val="24"/>
          <w:szCs w:val="28"/>
        </w:rPr>
        <w:t>B</w:t>
      </w:r>
      <w:r w:rsidRPr="00802817">
        <w:rPr>
          <w:rFonts w:asciiTheme="minorEastAsia" w:hAnsiTheme="minorEastAsia" w:hint="eastAsia"/>
          <w:sz w:val="24"/>
          <w:szCs w:val="28"/>
        </w:rPr>
        <w:t>．</w:t>
      </w:r>
      <w:r w:rsidRPr="00802817">
        <w:rPr>
          <w:rFonts w:asciiTheme="minorEastAsia" w:hAnsiTheme="minorEastAsia"/>
          <w:sz w:val="24"/>
          <w:szCs w:val="28"/>
        </w:rPr>
        <w:t>日常技能达到情况</w:t>
      </w:r>
    </w:p>
    <w:p w:rsidR="00802817" w:rsidRPr="00802817" w:rsidRDefault="00802817" w:rsidP="006C7388">
      <w:pPr>
        <w:spacing w:line="360" w:lineRule="auto"/>
        <w:rPr>
          <w:rFonts w:asciiTheme="minorEastAsia" w:hAnsiTheme="minorEastAsia"/>
          <w:sz w:val="24"/>
          <w:szCs w:val="28"/>
        </w:rPr>
      </w:pPr>
      <w:r w:rsidRPr="00802817">
        <w:rPr>
          <w:rFonts w:asciiTheme="minorEastAsia" w:hAnsiTheme="minorEastAsia"/>
          <w:sz w:val="24"/>
          <w:szCs w:val="28"/>
        </w:rPr>
        <w:t>主要指学员在培训过程中的子项目、子任务的完成情况和进步情况。</w:t>
      </w:r>
    </w:p>
    <w:p w:rsidR="00802817" w:rsidRPr="00802817" w:rsidRDefault="00802817" w:rsidP="00802817">
      <w:pPr>
        <w:spacing w:line="360" w:lineRule="auto"/>
        <w:rPr>
          <w:rFonts w:asciiTheme="minorEastAsia" w:hAnsiTheme="minorEastAsia"/>
          <w:sz w:val="24"/>
          <w:szCs w:val="28"/>
        </w:rPr>
      </w:pPr>
      <w:r w:rsidRPr="00802817">
        <w:rPr>
          <w:rFonts w:asciiTheme="minorEastAsia" w:hAnsiTheme="minorEastAsia" w:hint="eastAsia"/>
          <w:sz w:val="24"/>
          <w:szCs w:val="28"/>
        </w:rPr>
        <w:t>3）最终评价</w:t>
      </w:r>
    </w:p>
    <w:p w:rsidR="00802817" w:rsidRDefault="00802817" w:rsidP="00802817">
      <w:pPr>
        <w:spacing w:line="360" w:lineRule="auto"/>
        <w:rPr>
          <w:rFonts w:asciiTheme="minorEastAsia" w:hAnsiTheme="minorEastAsia"/>
          <w:sz w:val="24"/>
          <w:szCs w:val="28"/>
        </w:rPr>
      </w:pPr>
      <w:r w:rsidRPr="00802817">
        <w:rPr>
          <w:rFonts w:asciiTheme="minorEastAsia" w:hAnsiTheme="minorEastAsia" w:hint="eastAsia"/>
          <w:sz w:val="24"/>
          <w:szCs w:val="28"/>
        </w:rPr>
        <w:t xml:space="preserve">   最终评价是指课程标准中，要求完成的项目或任务的实现情况。</w:t>
      </w:r>
    </w:p>
    <w:p w:rsidR="006C7388" w:rsidRPr="006C7388" w:rsidRDefault="006C7388" w:rsidP="006C7388">
      <w:pPr>
        <w:spacing w:line="360" w:lineRule="auto"/>
        <w:rPr>
          <w:rFonts w:asciiTheme="minorEastAsia" w:hAnsiTheme="minorEastAsia"/>
          <w:b/>
          <w:sz w:val="24"/>
          <w:szCs w:val="28"/>
        </w:rPr>
      </w:pPr>
      <w:r>
        <w:rPr>
          <w:rFonts w:asciiTheme="minorEastAsia" w:hAnsiTheme="minorEastAsia" w:hint="eastAsia"/>
          <w:b/>
          <w:sz w:val="24"/>
          <w:szCs w:val="28"/>
        </w:rPr>
        <w:t>3</w:t>
      </w:r>
      <w:r w:rsidRPr="006C7388">
        <w:rPr>
          <w:rFonts w:asciiTheme="minorEastAsia" w:hAnsiTheme="minorEastAsia" w:hint="eastAsia"/>
          <w:b/>
          <w:sz w:val="24"/>
          <w:szCs w:val="28"/>
        </w:rPr>
        <w:t>.计算方法。</w:t>
      </w:r>
    </w:p>
    <w:p w:rsidR="006C7388" w:rsidRPr="006C7388" w:rsidRDefault="006C7388" w:rsidP="006C7388">
      <w:pPr>
        <w:spacing w:line="360" w:lineRule="auto"/>
        <w:rPr>
          <w:rFonts w:asciiTheme="minorEastAsia" w:hAnsiTheme="minorEastAsia" w:hint="eastAsia"/>
          <w:sz w:val="24"/>
          <w:szCs w:val="28"/>
        </w:rPr>
      </w:pPr>
      <w:r>
        <w:rPr>
          <w:rFonts w:asciiTheme="minorEastAsia" w:hAnsiTheme="minorEastAsia"/>
          <w:sz w:val="24"/>
          <w:szCs w:val="28"/>
        </w:rPr>
        <w:t>在《</w:t>
      </w:r>
      <w:r w:rsidRPr="00802817">
        <w:rPr>
          <w:rFonts w:asciiTheme="minorEastAsia" w:hAnsiTheme="minorEastAsia" w:hint="eastAsia"/>
          <w:sz w:val="24"/>
          <w:szCs w:val="28"/>
        </w:rPr>
        <w:t>培训证明记录</w:t>
      </w:r>
      <w:r>
        <w:rPr>
          <w:rFonts w:asciiTheme="minorEastAsia" w:hAnsiTheme="minorEastAsia" w:hint="eastAsia"/>
          <w:sz w:val="24"/>
          <w:szCs w:val="28"/>
        </w:rPr>
        <w:t>》完整的前提下，</w:t>
      </w:r>
    </w:p>
    <w:p w:rsidR="00802817" w:rsidRDefault="006C7388" w:rsidP="006C7388">
      <w:pPr>
        <w:spacing w:line="360" w:lineRule="auto"/>
        <w:rPr>
          <w:rFonts w:asciiTheme="minorEastAsia" w:hAnsiTheme="minorEastAsia"/>
          <w:sz w:val="24"/>
          <w:szCs w:val="28"/>
        </w:rPr>
      </w:pPr>
      <w:r w:rsidRPr="006C7388">
        <w:rPr>
          <w:rFonts w:asciiTheme="minorEastAsia" w:hAnsiTheme="minorEastAsia"/>
          <w:sz w:val="24"/>
          <w:szCs w:val="28"/>
        </w:rPr>
        <w:t>评价结果=30%（日常行为评价）+70%（过程评价X%+最终评价Y%）</w:t>
      </w:r>
    </w:p>
    <w:p w:rsidR="006C7388" w:rsidRDefault="006C7388" w:rsidP="006C7388">
      <w:pPr>
        <w:spacing w:line="360" w:lineRule="auto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>过程评价与最终评价的比例由课程标准制定。</w:t>
      </w:r>
    </w:p>
    <w:p w:rsidR="006C7388" w:rsidRDefault="006C7388" w:rsidP="006C7388">
      <w:pPr>
        <w:spacing w:line="360" w:lineRule="auto"/>
        <w:rPr>
          <w:rFonts w:asciiTheme="minorEastAsia" w:hAnsiTheme="minorEastAsia"/>
          <w:sz w:val="24"/>
          <w:szCs w:val="28"/>
        </w:rPr>
      </w:pPr>
    </w:p>
    <w:p w:rsidR="006C7388" w:rsidRPr="006C7388" w:rsidRDefault="006C7388" w:rsidP="006C7388">
      <w:pPr>
        <w:spacing w:line="360" w:lineRule="auto"/>
        <w:rPr>
          <w:rFonts w:asciiTheme="minorEastAsia" w:hAnsiTheme="minorEastAsia"/>
          <w:b/>
          <w:sz w:val="24"/>
          <w:szCs w:val="28"/>
        </w:rPr>
      </w:pPr>
      <w:r w:rsidRPr="006C7388">
        <w:rPr>
          <w:rFonts w:asciiTheme="minorEastAsia" w:hAnsiTheme="minorEastAsia" w:hint="eastAsia"/>
          <w:b/>
          <w:sz w:val="24"/>
          <w:szCs w:val="28"/>
        </w:rPr>
        <w:t>4.附录</w:t>
      </w:r>
    </w:p>
    <w:p w:rsidR="006C7388" w:rsidRPr="006C7388" w:rsidRDefault="006C7388" w:rsidP="006C7388">
      <w:pPr>
        <w:pStyle w:val="a5"/>
        <w:spacing w:line="360" w:lineRule="auto"/>
        <w:ind w:left="360" w:firstLineChars="0" w:firstLine="0"/>
        <w:rPr>
          <w:rFonts w:asciiTheme="minorEastAsia" w:hAnsiTheme="minorEastAsia" w:hint="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>1）</w:t>
      </w:r>
      <w:r>
        <w:rPr>
          <w:rFonts w:asciiTheme="minorEastAsia" w:hAnsiTheme="minorEastAsia"/>
          <w:sz w:val="24"/>
          <w:szCs w:val="28"/>
        </w:rPr>
        <w:t>《</w:t>
      </w:r>
      <w:r w:rsidRPr="00802817">
        <w:rPr>
          <w:rFonts w:asciiTheme="minorEastAsia" w:hAnsiTheme="minorEastAsia" w:hint="eastAsia"/>
          <w:sz w:val="24"/>
          <w:szCs w:val="28"/>
        </w:rPr>
        <w:t>培训证明记录</w:t>
      </w:r>
      <w:r>
        <w:rPr>
          <w:rFonts w:asciiTheme="minorEastAsia" w:hAnsiTheme="minorEastAsia" w:hint="eastAsia"/>
          <w:sz w:val="24"/>
          <w:szCs w:val="28"/>
        </w:rPr>
        <w:t>》</w:t>
      </w:r>
    </w:p>
    <w:p w:rsidR="00802817" w:rsidRDefault="006C7388" w:rsidP="00802817">
      <w:pPr>
        <w:ind w:left="360"/>
        <w:rPr>
          <w:rFonts w:asciiTheme="minorEastAsia" w:hAnsiTheme="minorEastAsia"/>
          <w:sz w:val="24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）《</w:t>
      </w:r>
      <w:r w:rsidRPr="00802817">
        <w:rPr>
          <w:rFonts w:asciiTheme="minorEastAsia" w:hAnsiTheme="minorEastAsia"/>
          <w:sz w:val="24"/>
          <w:szCs w:val="28"/>
        </w:rPr>
        <w:t>日常行为评价</w:t>
      </w:r>
      <w:r>
        <w:rPr>
          <w:rFonts w:asciiTheme="minorEastAsia" w:hAnsiTheme="minorEastAsia"/>
          <w:sz w:val="24"/>
          <w:szCs w:val="28"/>
        </w:rPr>
        <w:t>表》</w:t>
      </w:r>
    </w:p>
    <w:p w:rsidR="006C7388" w:rsidRPr="00802817" w:rsidRDefault="006C7388" w:rsidP="00802817">
      <w:pPr>
        <w:ind w:left="360"/>
        <w:rPr>
          <w:rFonts w:hint="eastAsia"/>
          <w:sz w:val="28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>3）《</w:t>
      </w:r>
      <w:r w:rsidRPr="00802817">
        <w:rPr>
          <w:rFonts w:asciiTheme="minorEastAsia" w:hAnsiTheme="minorEastAsia"/>
          <w:sz w:val="24"/>
          <w:szCs w:val="28"/>
        </w:rPr>
        <w:t>日常行为评价</w:t>
      </w:r>
      <w:r>
        <w:rPr>
          <w:rFonts w:asciiTheme="minorEastAsia" w:hAnsiTheme="minorEastAsia"/>
          <w:sz w:val="24"/>
          <w:szCs w:val="28"/>
        </w:rPr>
        <w:t>细则》</w:t>
      </w:r>
      <w:bookmarkStart w:id="0" w:name="_GoBack"/>
      <w:bookmarkEnd w:id="0"/>
    </w:p>
    <w:sectPr w:rsidR="006C7388" w:rsidRPr="008028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817" w:rsidRDefault="00802817" w:rsidP="00802817">
      <w:r>
        <w:separator/>
      </w:r>
    </w:p>
  </w:endnote>
  <w:endnote w:type="continuationSeparator" w:id="0">
    <w:p w:rsidR="00802817" w:rsidRDefault="00802817" w:rsidP="00802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817" w:rsidRDefault="00802817" w:rsidP="00802817">
      <w:r>
        <w:separator/>
      </w:r>
    </w:p>
  </w:footnote>
  <w:footnote w:type="continuationSeparator" w:id="0">
    <w:p w:rsidR="00802817" w:rsidRDefault="00802817" w:rsidP="00802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2E716D"/>
    <w:multiLevelType w:val="hybridMultilevel"/>
    <w:tmpl w:val="13D421F2"/>
    <w:lvl w:ilvl="0" w:tplc="9E72FC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A450C0D"/>
    <w:multiLevelType w:val="hybridMultilevel"/>
    <w:tmpl w:val="ACDC29AA"/>
    <w:lvl w:ilvl="0" w:tplc="AE36CE94">
      <w:start w:val="1"/>
      <w:numFmt w:val="upperLetter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67563D1"/>
    <w:multiLevelType w:val="hybridMultilevel"/>
    <w:tmpl w:val="BBDA10B6"/>
    <w:lvl w:ilvl="0" w:tplc="04849EFC">
      <w:start w:val="1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E23"/>
    <w:rsid w:val="006C7388"/>
    <w:rsid w:val="00802817"/>
    <w:rsid w:val="00A72CA0"/>
    <w:rsid w:val="00E2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C5101E4-04C9-4A4C-97D5-02EA59376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28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28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28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2817"/>
    <w:rPr>
      <w:sz w:val="18"/>
      <w:szCs w:val="18"/>
    </w:rPr>
  </w:style>
  <w:style w:type="paragraph" w:styleId="a5">
    <w:name w:val="List Paragraph"/>
    <w:basedOn w:val="a"/>
    <w:uiPriority w:val="34"/>
    <w:qFormat/>
    <w:rsid w:val="008028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 ni</dc:creator>
  <cp:keywords/>
  <dc:description/>
  <cp:lastModifiedBy>leon ni</cp:lastModifiedBy>
  <cp:revision>2</cp:revision>
  <dcterms:created xsi:type="dcterms:W3CDTF">2015-09-13T19:13:00Z</dcterms:created>
  <dcterms:modified xsi:type="dcterms:W3CDTF">2015-09-13T19:29:00Z</dcterms:modified>
</cp:coreProperties>
</file>